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8428" w14:textId="77777777" w:rsidR="008E1D2F" w:rsidRDefault="00000000">
      <w:pPr>
        <w:widowControl w:val="0"/>
        <w:jc w:val="center"/>
        <w:rPr>
          <w:rFonts w:ascii="Balthazar" w:eastAsia="Balthazar" w:hAnsi="Balthazar" w:cs="Balthazar"/>
          <w:sz w:val="56"/>
          <w:szCs w:val="56"/>
        </w:rPr>
      </w:pPr>
      <w:r>
        <w:rPr>
          <w:rFonts w:ascii="Balthazar" w:eastAsia="Balthazar" w:hAnsi="Balthazar" w:cs="Balthazar"/>
          <w:noProof/>
          <w:sz w:val="56"/>
          <w:szCs w:val="56"/>
        </w:rPr>
        <w:drawing>
          <wp:inline distT="0" distB="0" distL="0" distR="0" wp14:anchorId="44B91E91" wp14:editId="0CD66936">
            <wp:extent cx="1651477" cy="964449"/>
            <wp:effectExtent l="0" t="0" r="0" b="0"/>
            <wp:docPr id="13" name="image1.png" descr="C:\Users\ndpta\Documents\PTA Logos\NDPTA Logo 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ndpta\Documents\PTA Logos\NDPTA Logo blue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477" cy="9644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81B631" w14:textId="77777777" w:rsidR="008E1D2F" w:rsidRDefault="00000000">
      <w:pPr>
        <w:widowControl w:val="0"/>
        <w:spacing w:after="0" w:line="240" w:lineRule="auto"/>
        <w:jc w:val="center"/>
        <w:rPr>
          <w:sz w:val="48"/>
          <w:szCs w:val="48"/>
        </w:rPr>
      </w:pPr>
      <w:r>
        <w:rPr>
          <w:rFonts w:ascii="Garamond" w:eastAsia="Garamond" w:hAnsi="Garamond" w:cs="Garamond"/>
          <w:b/>
          <w:sz w:val="48"/>
          <w:szCs w:val="48"/>
        </w:rPr>
        <w:t>North Dakota PTA</w:t>
      </w:r>
      <w:r>
        <w:rPr>
          <w:sz w:val="48"/>
          <w:szCs w:val="48"/>
        </w:rPr>
        <w:t xml:space="preserve"> </w:t>
      </w:r>
    </w:p>
    <w:p w14:paraId="48375077" w14:textId="77777777" w:rsidR="008E1D2F" w:rsidRDefault="00000000">
      <w:pPr>
        <w:widowControl w:val="0"/>
        <w:spacing w:after="0" w:line="240" w:lineRule="auto"/>
        <w:jc w:val="center"/>
        <w:rPr>
          <w:rFonts w:ascii="Garamond" w:eastAsia="Garamond" w:hAnsi="Garamond" w:cs="Garamond"/>
          <w:b/>
          <w:sz w:val="48"/>
          <w:szCs w:val="48"/>
        </w:rPr>
      </w:pPr>
      <w:r>
        <w:rPr>
          <w:rFonts w:ascii="Garamond" w:eastAsia="Garamond" w:hAnsi="Garamond" w:cs="Garamond"/>
          <w:b/>
          <w:i/>
          <w:sz w:val="48"/>
          <w:szCs w:val="48"/>
        </w:rPr>
        <w:t xml:space="preserve">“Friend of Child” </w:t>
      </w:r>
      <w:r>
        <w:rPr>
          <w:rFonts w:ascii="Garamond" w:eastAsia="Garamond" w:hAnsi="Garamond" w:cs="Garamond"/>
          <w:b/>
          <w:sz w:val="48"/>
          <w:szCs w:val="48"/>
        </w:rPr>
        <w:t xml:space="preserve">Award </w:t>
      </w:r>
    </w:p>
    <w:p w14:paraId="0D16B6D5" w14:textId="77777777" w:rsidR="008E1D2F" w:rsidRDefault="008E1D2F">
      <w:pPr>
        <w:widowControl w:val="0"/>
        <w:spacing w:after="0" w:line="240" w:lineRule="auto"/>
        <w:jc w:val="center"/>
        <w:rPr>
          <w:rFonts w:ascii="Garamond" w:eastAsia="Garamond" w:hAnsi="Garamond" w:cs="Garamond"/>
          <w:b/>
          <w:i/>
          <w:sz w:val="32"/>
          <w:szCs w:val="32"/>
        </w:rPr>
      </w:pPr>
    </w:p>
    <w:p w14:paraId="3B70B570" w14:textId="77777777" w:rsidR="008E1D2F" w:rsidRDefault="00000000">
      <w:pPr>
        <w:widowControl w:val="0"/>
        <w:spacing w:after="0" w:line="240" w:lineRule="auto"/>
        <w:jc w:val="center"/>
        <w:rPr>
          <w:rFonts w:ascii="Garamond" w:eastAsia="Garamond" w:hAnsi="Garamond" w:cs="Garamond"/>
          <w:b/>
          <w:i/>
          <w:sz w:val="32"/>
          <w:szCs w:val="32"/>
        </w:rPr>
      </w:pPr>
      <w:r>
        <w:rPr>
          <w:rFonts w:ascii="Garamond" w:eastAsia="Garamond" w:hAnsi="Garamond" w:cs="Garamond"/>
          <w:b/>
          <w:i/>
          <w:sz w:val="32"/>
          <w:szCs w:val="32"/>
        </w:rPr>
        <w:t>History, Criteria &amp; Nomination Form</w:t>
      </w:r>
    </w:p>
    <w:p w14:paraId="6DED5C08" w14:textId="77777777" w:rsidR="008E1D2F" w:rsidRDefault="00000000">
      <w:pPr>
        <w:widowControl w:val="0"/>
        <w:spacing w:after="2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 </w:t>
      </w:r>
    </w:p>
    <w:p w14:paraId="45F090A6" w14:textId="77777777" w:rsidR="008E1D2F" w:rsidRDefault="00000000">
      <w:pPr>
        <w:widowControl w:val="0"/>
        <w:spacing w:after="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Established in August 1992, The “Friend of Child” Award was created as a way to honor those who have given exemplary service to children and youth.  This award can be given once a year in those years when an appropriate recipient is identified.</w:t>
      </w:r>
    </w:p>
    <w:p w14:paraId="38E9FFF4" w14:textId="77777777" w:rsidR="008E1D2F" w:rsidRDefault="008E1D2F">
      <w:pPr>
        <w:widowControl w:val="0"/>
        <w:spacing w:after="20"/>
        <w:jc w:val="both"/>
        <w:rPr>
          <w:rFonts w:ascii="Garamond" w:eastAsia="Garamond" w:hAnsi="Garamond" w:cs="Garamond"/>
          <w:sz w:val="24"/>
          <w:szCs w:val="24"/>
        </w:rPr>
      </w:pPr>
    </w:p>
    <w:p w14:paraId="040D10B5" w14:textId="77777777" w:rsidR="008E1D2F" w:rsidRDefault="00000000">
      <w:pPr>
        <w:widowControl w:val="0"/>
        <w:spacing w:after="2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This award was established as a way to honor a worthy person in the school, community, or state that exhibits the following criteria:</w:t>
      </w:r>
    </w:p>
    <w:p w14:paraId="044693CC" w14:textId="77777777" w:rsidR="008E1D2F" w:rsidRDefault="00000000">
      <w:pPr>
        <w:widowControl w:val="0"/>
        <w:spacing w:after="20"/>
        <w:ind w:left="1080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>Gives outstanding service to children.</w:t>
      </w:r>
    </w:p>
    <w:p w14:paraId="22A0BAC0" w14:textId="77777777" w:rsidR="008E1D2F" w:rsidRDefault="00000000">
      <w:pPr>
        <w:widowControl w:val="0"/>
        <w:spacing w:after="20"/>
        <w:ind w:left="1080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>Demonstrates continued interest in the well-being of children and youth.</w:t>
      </w:r>
    </w:p>
    <w:p w14:paraId="0B290FBA" w14:textId="77777777" w:rsidR="008E1D2F" w:rsidRDefault="00000000">
      <w:pPr>
        <w:widowControl w:val="0"/>
        <w:spacing w:after="20"/>
        <w:ind w:left="1080" w:hanging="36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 xml:space="preserve">Serves as an advocate for children in the areas of education, health, safety or legislation. </w:t>
      </w:r>
    </w:p>
    <w:p w14:paraId="414CF9FC" w14:textId="77777777" w:rsidR="008E1D2F" w:rsidRDefault="00000000">
      <w:pPr>
        <w:widowControl w:val="0"/>
        <w:spacing w:after="20"/>
        <w:ind w:left="900" w:hanging="18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4"/>
          <w:szCs w:val="24"/>
        </w:rPr>
        <w:t>∙</w:t>
      </w:r>
      <w:r>
        <w:rPr>
          <w:sz w:val="24"/>
          <w:szCs w:val="24"/>
        </w:rPr>
        <w:t> </w:t>
      </w:r>
      <w:r>
        <w:rPr>
          <w:rFonts w:ascii="Garamond" w:eastAsia="Garamond" w:hAnsi="Garamond" w:cs="Garamond"/>
          <w:sz w:val="24"/>
          <w:szCs w:val="24"/>
        </w:rPr>
        <w:t>Is an individual who cares about children and has made his or her caring count by their devoted service to youth.</w:t>
      </w:r>
    </w:p>
    <w:p w14:paraId="411F00DA" w14:textId="77777777" w:rsidR="008E1D2F" w:rsidRDefault="00000000">
      <w:pPr>
        <w:widowControl w:val="0"/>
        <w:spacing w:after="20"/>
        <w:jc w:val="center"/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Past Friend of Child Award Recipients</w:t>
      </w:r>
    </w:p>
    <w:p w14:paraId="5D708FE6" w14:textId="77777777" w:rsidR="008E1D2F" w:rsidRDefault="00000000">
      <w:pPr>
        <w:widowControl w:val="0"/>
        <w:spacing w:after="2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hidden="0" allowOverlap="1" wp14:anchorId="188EE981" wp14:editId="3DA0A5C6">
                <wp:simplePos x="0" y="0"/>
                <wp:positionH relativeFrom="column">
                  <wp:posOffset>-293623</wp:posOffset>
                </wp:positionH>
                <wp:positionV relativeFrom="paragraph">
                  <wp:posOffset>163576</wp:posOffset>
                </wp:positionV>
                <wp:extent cx="2505075" cy="30289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8225" y="2270288"/>
                          <a:ext cx="2495550" cy="301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10446B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1993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ab/>
                              <w:t>Dr. Lowell Latimer</w:t>
                            </w:r>
                          </w:p>
                          <w:p w14:paraId="541D9223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1994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ab/>
                              <w:t>Dr. Wayne Sanstead</w:t>
                            </w:r>
                          </w:p>
                          <w:p w14:paraId="0D7C3DAE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1995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ab/>
                              <w:t>Dr. Vern Bennett</w:t>
                            </w:r>
                          </w:p>
                          <w:p w14:paraId="72570470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1996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ab/>
                              <w:t>Linda McGuire</w:t>
                            </w:r>
                          </w:p>
                          <w:p w14:paraId="0F5240CA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1997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ab/>
                              <w:t>Rachael Disrud</w:t>
                            </w:r>
                          </w:p>
                          <w:p w14:paraId="618C41D9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1998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ab/>
                              <w:t>Glenn Melvey</w:t>
                            </w:r>
                          </w:p>
                          <w:p w14:paraId="5C0D407D" w14:textId="23168478" w:rsidR="008E1D2F" w:rsidRDefault="00000000" w:rsidP="00B84DD2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1999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ab/>
                              <w:t xml:space="preserve">ND Elementary and </w:t>
                            </w:r>
                            <w:r w:rsidR="00B84DD2">
                              <w:rPr>
                                <w:rFonts w:ascii="Garamond" w:eastAsia="Garamond" w:hAnsi="Garamond" w:cs="Garamond"/>
                              </w:rPr>
                              <w:t xml:space="preserve">  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Secondary Principals Association</w:t>
                            </w:r>
                          </w:p>
                          <w:p w14:paraId="036FD03C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2000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Phyllis Seir</w:t>
                            </w:r>
                          </w:p>
                          <w:p w14:paraId="73943295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2001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Laura Carney</w:t>
                            </w:r>
                          </w:p>
                          <w:p w14:paraId="17658574" w14:textId="08DACBFE" w:rsidR="008E1D2F" w:rsidRDefault="00B84DD2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   </w:t>
                            </w:r>
                            <w:r w:rsidR="00000000">
                              <w:rPr>
                                <w:rFonts w:ascii="Garamond" w:eastAsia="Garamond" w:hAnsi="Garamond" w:cs="Garamond"/>
                              </w:rPr>
                              <w:t>2003     Mike Fogarty</w:t>
                            </w:r>
                          </w:p>
                          <w:p w14:paraId="2CBD686B" w14:textId="6B40BBE5" w:rsidR="008E1D2F" w:rsidRDefault="00B84DD2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   </w:t>
                            </w:r>
                            <w:r w:rsidR="00000000">
                              <w:rPr>
                                <w:rFonts w:ascii="Garamond" w:eastAsia="Garamond" w:hAnsi="Garamond" w:cs="Garamond"/>
                              </w:rPr>
                              <w:t>2004     Lowell Wolff</w:t>
                            </w:r>
                          </w:p>
                          <w:p w14:paraId="795B89F7" w14:textId="77777777" w:rsidR="008E1D2F" w:rsidRDefault="00000000">
                            <w:pPr>
                              <w:spacing w:after="20"/>
                              <w:ind w:left="36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2005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Curt Medalen</w:t>
                            </w:r>
                          </w:p>
                          <w:p w14:paraId="47C8B24E" w14:textId="38421ADA" w:rsidR="008E1D2F" w:rsidRDefault="00B84DD2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   </w:t>
                            </w:r>
                            <w:r w:rsidR="00000000">
                              <w:rPr>
                                <w:rFonts w:ascii="Garamond" w:eastAsia="Garamond" w:hAnsi="Garamond" w:cs="Garamond"/>
                              </w:rPr>
                              <w:t>2006   Mavis Bennett</w:t>
                            </w:r>
                          </w:p>
                          <w:p w14:paraId="796D31A0" w14:textId="77777777" w:rsidR="008E1D2F" w:rsidRDefault="008E1D2F">
                            <w:pPr>
                              <w:spacing w:after="20"/>
                              <w:ind w:left="360"/>
                              <w:textDirection w:val="btLr"/>
                            </w:pPr>
                          </w:p>
                          <w:p w14:paraId="6D15B86A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sz w:val="28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EE981" id="Rectangle 8" o:spid="_x0000_s1026" style="position:absolute;margin-left:-23.1pt;margin-top:12.9pt;width:197.25pt;height:238.5pt;z-index:251658240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" filled="f" stroked="f">
                <v:textbox inset="1.016mm,1.016mm,1.016mm,1.016mm">
                  <w:txbxContent>
                    <w:p w14:paraId="5D10446B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1993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ab/>
                        <w:t>Dr. Lowell Latimer</w:t>
                      </w:r>
                    </w:p>
                    <w:p w14:paraId="541D9223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1994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ab/>
                        <w:t>Dr. Wayne Sanstead</w:t>
                      </w:r>
                    </w:p>
                    <w:p w14:paraId="0D7C3DAE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1995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ab/>
                        <w:t>Dr. Vern Bennett</w:t>
                      </w:r>
                    </w:p>
                    <w:p w14:paraId="72570470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1996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 xml:space="preserve"> </w:t>
                      </w:r>
                      <w:r>
                        <w:rPr>
                          <w:rFonts w:ascii="Garamond" w:eastAsia="Garamond" w:hAnsi="Garamond" w:cs="Garamond"/>
                        </w:rPr>
                        <w:tab/>
                        <w:t>Linda McGuire</w:t>
                      </w:r>
                    </w:p>
                    <w:p w14:paraId="0F5240CA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1997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ab/>
                        <w:t>Rachael Disrud</w:t>
                      </w:r>
                    </w:p>
                    <w:p w14:paraId="618C41D9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1998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ab/>
                        <w:t>Glenn Melvey</w:t>
                      </w:r>
                    </w:p>
                    <w:p w14:paraId="5C0D407D" w14:textId="23168478" w:rsidR="008E1D2F" w:rsidRDefault="00000000" w:rsidP="00B84DD2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1999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ab/>
                        <w:t xml:space="preserve">ND Elementary and </w:t>
                      </w:r>
                      <w:r w:rsidR="00B84DD2">
                        <w:rPr>
                          <w:rFonts w:ascii="Garamond" w:eastAsia="Garamond" w:hAnsi="Garamond" w:cs="Garamond"/>
                        </w:rPr>
                        <w:t xml:space="preserve">   </w:t>
                      </w:r>
                      <w:r>
                        <w:rPr>
                          <w:rFonts w:ascii="Garamond" w:eastAsia="Garamond" w:hAnsi="Garamond" w:cs="Garamond"/>
                        </w:rPr>
                        <w:t>Secondary Principals Association</w:t>
                      </w:r>
                    </w:p>
                    <w:p w14:paraId="036FD03C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2000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 xml:space="preserve">    Phyllis Seir</w:t>
                      </w:r>
                    </w:p>
                    <w:p w14:paraId="73943295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2001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 xml:space="preserve">    Laura Carney</w:t>
                      </w:r>
                    </w:p>
                    <w:p w14:paraId="17658574" w14:textId="08DACBFE" w:rsidR="008E1D2F" w:rsidRDefault="00B84DD2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      </w:t>
                      </w:r>
                      <w:r w:rsidR="00000000">
                        <w:rPr>
                          <w:rFonts w:ascii="Garamond" w:eastAsia="Garamond" w:hAnsi="Garamond" w:cs="Garamond"/>
                        </w:rPr>
                        <w:t>2003     Mike Fogarty</w:t>
                      </w:r>
                    </w:p>
                    <w:p w14:paraId="2CBD686B" w14:textId="6B40BBE5" w:rsidR="008E1D2F" w:rsidRDefault="00B84DD2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      </w:t>
                      </w:r>
                      <w:r w:rsidR="00000000">
                        <w:rPr>
                          <w:rFonts w:ascii="Garamond" w:eastAsia="Garamond" w:hAnsi="Garamond" w:cs="Garamond"/>
                        </w:rPr>
                        <w:t>2004     Lowell Wolff</w:t>
                      </w:r>
                    </w:p>
                    <w:p w14:paraId="795B89F7" w14:textId="77777777" w:rsidR="008E1D2F" w:rsidRDefault="00000000">
                      <w:pPr>
                        <w:spacing w:after="20"/>
                        <w:ind w:left="36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2005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 xml:space="preserve">    Curt Medalen</w:t>
                      </w:r>
                    </w:p>
                    <w:p w14:paraId="47C8B24E" w14:textId="38421ADA" w:rsidR="008E1D2F" w:rsidRDefault="00B84DD2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      </w:t>
                      </w:r>
                      <w:r w:rsidR="00000000">
                        <w:rPr>
                          <w:rFonts w:ascii="Garamond" w:eastAsia="Garamond" w:hAnsi="Garamond" w:cs="Garamond"/>
                        </w:rPr>
                        <w:t>2006   Mavis Bennett</w:t>
                      </w:r>
                    </w:p>
                    <w:p w14:paraId="796D31A0" w14:textId="77777777" w:rsidR="008E1D2F" w:rsidRDefault="008E1D2F">
                      <w:pPr>
                        <w:spacing w:after="20"/>
                        <w:ind w:left="360"/>
                        <w:textDirection w:val="btLr"/>
                      </w:pPr>
                    </w:p>
                    <w:p w14:paraId="6D15B86A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sz w:val="2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hidden="0" allowOverlap="1" wp14:anchorId="57046157" wp14:editId="5E171A39">
                <wp:simplePos x="0" y="0"/>
                <wp:positionH relativeFrom="column">
                  <wp:posOffset>1954276</wp:posOffset>
                </wp:positionH>
                <wp:positionV relativeFrom="paragraph">
                  <wp:posOffset>188976</wp:posOffset>
                </wp:positionV>
                <wp:extent cx="2809875" cy="34639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825" y="2052800"/>
                          <a:ext cx="2800350" cy="345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06C1A9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2007   Tracey Lawson</w:t>
                            </w:r>
                          </w:p>
                          <w:p w14:paraId="254047D6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2008   Linda Schroeder</w:t>
                            </w:r>
                          </w:p>
                          <w:p w14:paraId="2E10B59C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2009   Jr. Achievement—Minot</w:t>
                            </w:r>
                          </w:p>
                          <w:p w14:paraId="5213E57B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2010   Nancy Jordheim</w:t>
                            </w:r>
                          </w:p>
                          <w:p w14:paraId="60578848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2011   Trollwood Performing Arts School</w:t>
                            </w:r>
                          </w:p>
                          <w:p w14:paraId="191421E1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      Founders, Vicki Chepulis &amp; John Marks</w:t>
                            </w:r>
                          </w:p>
                          <w:p w14:paraId="3464618C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2012   Helane Robson</w:t>
                            </w:r>
                          </w:p>
                          <w:p w14:paraId="09FF032A" w14:textId="77777777" w:rsidR="008E1D2F" w:rsidRDefault="00000000" w:rsidP="00B84DD2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2013</w:t>
                            </w:r>
                            <w:r>
                              <w:rPr>
                                <w:rFonts w:eastAsia="Calibri" w:cs="Calibri"/>
                              </w:rPr>
                              <w:t> 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Penny &amp; Pals - Penny Andrist &amp; </w:t>
                            </w:r>
                          </w:p>
                          <w:p w14:paraId="17292ACB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         Gail Benson</w:t>
                            </w:r>
                          </w:p>
                          <w:p w14:paraId="215B5AA1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2014   Jeannie Baskerville</w:t>
                            </w:r>
                          </w:p>
                          <w:p w14:paraId="48B0A4C2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2015   Senator John Hoeven</w:t>
                            </w:r>
                          </w:p>
                          <w:p w14:paraId="3BAD9140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2016   Marcia Hellevang</w:t>
                            </w:r>
                          </w:p>
                          <w:p w14:paraId="0CAA17E0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2017   Mary Schultz</w:t>
                            </w:r>
                          </w:p>
                          <w:p w14:paraId="746294C2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2018   Rory Biel</w:t>
                            </w:r>
                          </w:p>
                          <w:p w14:paraId="04F1D303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2019   Laura Sokolofsky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046157" id="Rectangle 12" o:spid="_x0000_s1027" style="position:absolute;margin-left:153.9pt;margin-top:14.9pt;width:221.25pt;height:272.75pt;z-index:251659264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" filled="f" stroked="f">
                <v:textbox inset="1.016mm,1.016mm,1.016mm,1.016mm">
                  <w:txbxContent>
                    <w:p w14:paraId="3306C1A9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2007   Tracey Lawson</w:t>
                      </w:r>
                    </w:p>
                    <w:p w14:paraId="254047D6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2008   Linda Schroeder</w:t>
                      </w:r>
                    </w:p>
                    <w:p w14:paraId="2E10B59C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2009   Jr. Achievement—Minot</w:t>
                      </w:r>
                    </w:p>
                    <w:p w14:paraId="5213E57B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2010   Nancy Jordheim</w:t>
                      </w:r>
                    </w:p>
                    <w:p w14:paraId="60578848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2011   Trollwood Performing Arts School</w:t>
                      </w:r>
                    </w:p>
                    <w:p w14:paraId="191421E1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         Founders, Vicki Chepulis &amp; John Marks</w:t>
                      </w:r>
                    </w:p>
                    <w:p w14:paraId="3464618C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2012   Helane Robson</w:t>
                      </w:r>
                    </w:p>
                    <w:p w14:paraId="09FF032A" w14:textId="77777777" w:rsidR="008E1D2F" w:rsidRDefault="00000000" w:rsidP="00B84DD2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2013</w:t>
                      </w:r>
                      <w:r>
                        <w:rPr>
                          <w:rFonts w:eastAsia="Calibri" w:cs="Calibri"/>
                        </w:rPr>
                        <w:t> </w:t>
                      </w:r>
                      <w:r>
                        <w:rPr>
                          <w:rFonts w:ascii="Garamond" w:eastAsia="Garamond" w:hAnsi="Garamond" w:cs="Garamond"/>
                        </w:rPr>
                        <w:t xml:space="preserve">  Penny &amp; Pals - Penny Andrist &amp; </w:t>
                      </w:r>
                    </w:p>
                    <w:p w14:paraId="17292ACB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 xml:space="preserve">          Gail Benson</w:t>
                      </w:r>
                    </w:p>
                    <w:p w14:paraId="215B5AA1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2014   Jeannie Baskerville</w:t>
                      </w:r>
                    </w:p>
                    <w:p w14:paraId="48B0A4C2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2015   Senator John Hoeven</w:t>
                      </w:r>
                    </w:p>
                    <w:p w14:paraId="3BAD9140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2016   Marcia Hellevang</w:t>
                      </w:r>
                    </w:p>
                    <w:p w14:paraId="0CAA17E0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2017   Mary Schultz</w:t>
                      </w:r>
                    </w:p>
                    <w:p w14:paraId="746294C2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2018   Rory Biel</w:t>
                      </w:r>
                    </w:p>
                    <w:p w14:paraId="04F1D303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2019   Laura Sokolofsky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hidden="0" allowOverlap="1" wp14:anchorId="3755F1D2" wp14:editId="772ADB74">
                <wp:simplePos x="0" y="0"/>
                <wp:positionH relativeFrom="column">
                  <wp:posOffset>4430776</wp:posOffset>
                </wp:positionH>
                <wp:positionV relativeFrom="paragraph">
                  <wp:posOffset>188976</wp:posOffset>
                </wp:positionV>
                <wp:extent cx="2809875" cy="34639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5825" y="2052800"/>
                          <a:ext cx="2800350" cy="345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920C97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2020    Cheryl Simmons</w:t>
                            </w:r>
                          </w:p>
                          <w:p w14:paraId="32F9D6D8" w14:textId="77777777" w:rsidR="008E1D2F" w:rsidRDefault="00000000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2021    Dani Parkos Fluge</w:t>
                            </w:r>
                          </w:p>
                          <w:p w14:paraId="35B3FC14" w14:textId="77777777" w:rsidR="008E1D2F" w:rsidRDefault="00000000">
                            <w:pPr>
                              <w:spacing w:after="20"/>
                              <w:textDirection w:val="btL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2022    Lyn Telford</w:t>
                            </w:r>
                          </w:p>
                          <w:p w14:paraId="2680A607" w14:textId="364A7E32" w:rsidR="00B84DD2" w:rsidRDefault="00B84DD2">
                            <w:pPr>
                              <w:spacing w:after="20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2023</w:t>
                            </w:r>
                          </w:p>
                          <w:p w14:paraId="54DA5C69" w14:textId="77777777" w:rsidR="008E1D2F" w:rsidRDefault="008E1D2F">
                            <w:pPr>
                              <w:spacing w:after="20"/>
                              <w:textDirection w:val="btLr"/>
                            </w:pPr>
                          </w:p>
                          <w:p w14:paraId="58181D7B" w14:textId="77777777" w:rsidR="008E1D2F" w:rsidRDefault="008E1D2F">
                            <w:pPr>
                              <w:spacing w:after="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5F1D2" id="Rectangle 10" o:spid="_x0000_s1028" style="position:absolute;margin-left:348.9pt;margin-top:14.9pt;width:221.25pt;height:272.75pt;z-index:251660288;visibility:visible;mso-wrap-style:square;mso-wrap-distance-left:2.88pt;mso-wrap-distance-top:2.88pt;mso-wrap-distance-right:2.88pt;mso-wrap-distance-bottom:2.8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" filled="f" stroked="f">
                <v:textbox inset="1.016mm,1.016mm,1.016mm,1.016mm">
                  <w:txbxContent>
                    <w:p w14:paraId="39920C97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2020    Cheryl Simmons</w:t>
                      </w:r>
                    </w:p>
                    <w:p w14:paraId="32F9D6D8" w14:textId="77777777" w:rsidR="008E1D2F" w:rsidRDefault="00000000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2021    Dani Parkos Fluge</w:t>
                      </w:r>
                    </w:p>
                    <w:p w14:paraId="35B3FC14" w14:textId="77777777" w:rsidR="008E1D2F" w:rsidRDefault="00000000">
                      <w:pPr>
                        <w:spacing w:after="20"/>
                        <w:textDirection w:val="btLr"/>
                        <w:rPr>
                          <w:rFonts w:ascii="Garamond" w:eastAsia="Garamond" w:hAnsi="Garamond" w:cs="Garamond"/>
                        </w:rPr>
                      </w:pPr>
                      <w:r>
                        <w:rPr>
                          <w:rFonts w:ascii="Garamond" w:eastAsia="Garamond" w:hAnsi="Garamond" w:cs="Garamond"/>
                        </w:rPr>
                        <w:t>2022    Lyn Telford</w:t>
                      </w:r>
                    </w:p>
                    <w:p w14:paraId="2680A607" w14:textId="364A7E32" w:rsidR="00B84DD2" w:rsidRDefault="00B84DD2">
                      <w:pPr>
                        <w:spacing w:after="20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</w:rPr>
                        <w:t>2023</w:t>
                      </w:r>
                    </w:p>
                    <w:p w14:paraId="54DA5C69" w14:textId="77777777" w:rsidR="008E1D2F" w:rsidRDefault="008E1D2F">
                      <w:pPr>
                        <w:spacing w:after="20"/>
                        <w:textDirection w:val="btLr"/>
                      </w:pPr>
                    </w:p>
                    <w:p w14:paraId="58181D7B" w14:textId="77777777" w:rsidR="008E1D2F" w:rsidRDefault="008E1D2F">
                      <w:pPr>
                        <w:spacing w:after="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4D4930" w14:textId="77777777" w:rsidR="008E1D2F" w:rsidRDefault="00000000">
      <w:pPr>
        <w:widowControl w:val="0"/>
      </w:pPr>
      <w:r>
        <w:t> </w:t>
      </w:r>
    </w:p>
    <w:p w14:paraId="29FDA017" w14:textId="77777777" w:rsidR="008E1D2F" w:rsidRDefault="008E1D2F"/>
    <w:p w14:paraId="01F34A2E" w14:textId="77777777" w:rsidR="008E1D2F" w:rsidRDefault="008E1D2F"/>
    <w:p w14:paraId="6D71868C" w14:textId="77777777" w:rsidR="008E1D2F" w:rsidRDefault="008E1D2F"/>
    <w:p w14:paraId="37439FC6" w14:textId="77777777" w:rsidR="008E1D2F" w:rsidRDefault="008E1D2F"/>
    <w:p w14:paraId="38554386" w14:textId="77777777" w:rsidR="008E1D2F" w:rsidRDefault="008E1D2F"/>
    <w:p w14:paraId="3A0C484B" w14:textId="77777777" w:rsidR="008E1D2F" w:rsidRDefault="008E1D2F"/>
    <w:p w14:paraId="043E2C35" w14:textId="77777777" w:rsidR="008E1D2F" w:rsidRDefault="008E1D2F"/>
    <w:p w14:paraId="6032A141" w14:textId="77777777" w:rsidR="008E1D2F" w:rsidRDefault="008E1D2F"/>
    <w:p w14:paraId="116116B4" w14:textId="77777777" w:rsidR="008E1D2F" w:rsidRDefault="008E1D2F"/>
    <w:p w14:paraId="54B0B3EF" w14:textId="77777777" w:rsidR="008E1D2F" w:rsidRDefault="008E1D2F">
      <w:pPr>
        <w:rPr>
          <w:rFonts w:ascii="Garamond" w:eastAsia="Garamond" w:hAnsi="Garamond" w:cs="Garamond"/>
          <w:b/>
          <w:sz w:val="22"/>
          <w:szCs w:val="22"/>
          <w:u w:val="single"/>
        </w:rPr>
      </w:pPr>
    </w:p>
    <w:p w14:paraId="19F3A8AD" w14:textId="77777777" w:rsidR="008E1D2F" w:rsidRDefault="00000000">
      <w:pPr>
        <w:jc w:val="center"/>
        <w:rPr>
          <w:rFonts w:ascii="Garamond" w:eastAsia="Garamond" w:hAnsi="Garamond" w:cs="Garamond"/>
          <w:b/>
          <w:sz w:val="22"/>
          <w:szCs w:val="22"/>
          <w:u w:val="single"/>
        </w:rPr>
      </w:pPr>
      <w:r>
        <w:rPr>
          <w:rFonts w:ascii="Garamond" w:eastAsia="Garamond" w:hAnsi="Garamond" w:cs="Garamond"/>
          <w:b/>
          <w:sz w:val="22"/>
          <w:szCs w:val="22"/>
          <w:u w:val="single"/>
        </w:rPr>
        <w:t>To make a nomination, please complete the following form</w:t>
      </w:r>
      <w:r>
        <w:rPr>
          <w:rFonts w:ascii="Garamond" w:eastAsia="Garamond" w:hAnsi="Garamond" w:cs="Garamond"/>
          <w:b/>
          <w:color w:val="222222"/>
          <w:sz w:val="22"/>
          <w:szCs w:val="22"/>
          <w:highlight w:val="white"/>
          <w:u w:val="single"/>
        </w:rPr>
        <w:t>. Nominations shall be accepted from current NDPTA local unit officers and NDPTA Board of Directors and reviewed by the NDPTA Board of Directors.</w:t>
      </w:r>
    </w:p>
    <w:p w14:paraId="339AA7F3" w14:textId="77777777" w:rsidR="008E1D2F" w:rsidRDefault="008E1D2F"/>
    <w:p w14:paraId="4F29EA78" w14:textId="77777777" w:rsidR="008E1D2F" w:rsidRDefault="00000000">
      <w:pPr>
        <w:widowControl w:val="0"/>
        <w:spacing w:after="0" w:line="240" w:lineRule="auto"/>
        <w:jc w:val="center"/>
        <w:rPr>
          <w:sz w:val="40"/>
          <w:szCs w:val="40"/>
        </w:rPr>
      </w:pPr>
      <w:r>
        <w:rPr>
          <w:rFonts w:ascii="Garamond" w:eastAsia="Garamond" w:hAnsi="Garamond" w:cs="Garamond"/>
          <w:b/>
          <w:sz w:val="40"/>
          <w:szCs w:val="40"/>
        </w:rPr>
        <w:lastRenderedPageBreak/>
        <w:t>North Dakota PTA</w:t>
      </w:r>
      <w:r>
        <w:rPr>
          <w:sz w:val="40"/>
          <w:szCs w:val="4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231ECFF" wp14:editId="105DD638">
                <wp:simplePos x="0" y="0"/>
                <wp:positionH relativeFrom="column">
                  <wp:posOffset>584200</wp:posOffset>
                </wp:positionH>
                <wp:positionV relativeFrom="paragraph">
                  <wp:posOffset>-25399</wp:posOffset>
                </wp:positionV>
                <wp:extent cx="885825" cy="10382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7850" y="3265650"/>
                          <a:ext cx="876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AF59B" w14:textId="77777777" w:rsidR="008E1D2F" w:rsidRDefault="008E1D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1ECFF" id="Rectangle 9" o:spid="_x0000_s1029" style="position:absolute;left:0;text-align:left;margin-left:46pt;margin-top:-2pt;width:69.75pt;height:8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" filled="f" stroked="f">
                <v:textbox inset="2.53958mm,1.2694mm,2.53958mm,1.2694mm">
                  <w:txbxContent>
                    <w:p w14:paraId="381AF59B" w14:textId="77777777" w:rsidR="008E1D2F" w:rsidRDefault="008E1D2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AEFE52D" wp14:editId="6037F073">
                <wp:simplePos x="0" y="0"/>
                <wp:positionH relativeFrom="column">
                  <wp:posOffset>4724400</wp:posOffset>
                </wp:positionH>
                <wp:positionV relativeFrom="paragraph">
                  <wp:posOffset>-50799</wp:posOffset>
                </wp:positionV>
                <wp:extent cx="1038225" cy="10763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1650" y="3246600"/>
                          <a:ext cx="10287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F11DB" w14:textId="77777777" w:rsidR="008E1D2F" w:rsidRDefault="008E1D2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FE52D" id="Rectangle 11" o:spid="_x0000_s1030" style="position:absolute;left:0;text-align:left;margin-left:372pt;margin-top:-4pt;width:81.75pt;height:8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" filled="f" stroked="f">
                <v:textbox inset="2.53958mm,1.2694mm,2.53958mm,1.2694mm">
                  <w:txbxContent>
                    <w:p w14:paraId="12CF11DB" w14:textId="77777777" w:rsidR="008E1D2F" w:rsidRDefault="008E1D2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14EB97" w14:textId="77777777" w:rsidR="008E1D2F" w:rsidRDefault="00000000">
      <w:pPr>
        <w:widowControl w:val="0"/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i/>
          <w:sz w:val="32"/>
          <w:szCs w:val="32"/>
        </w:rPr>
        <w:t xml:space="preserve">“Friend of Child” </w:t>
      </w:r>
      <w:r>
        <w:rPr>
          <w:rFonts w:ascii="Garamond" w:eastAsia="Garamond" w:hAnsi="Garamond" w:cs="Garamond"/>
          <w:b/>
          <w:sz w:val="32"/>
          <w:szCs w:val="32"/>
        </w:rPr>
        <w:t xml:space="preserve">Award </w:t>
      </w:r>
    </w:p>
    <w:p w14:paraId="3B9ECC35" w14:textId="182C4B73" w:rsidR="008E1D2F" w:rsidRDefault="00000000">
      <w:pPr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40"/>
          <w:szCs w:val="40"/>
        </w:rPr>
        <w:t>202</w:t>
      </w:r>
      <w:r w:rsidR="00B84DD2">
        <w:rPr>
          <w:rFonts w:ascii="Garamond" w:eastAsia="Garamond" w:hAnsi="Garamond" w:cs="Garamond"/>
          <w:b/>
          <w:sz w:val="40"/>
          <w:szCs w:val="40"/>
        </w:rPr>
        <w:t>4</w:t>
      </w:r>
      <w:r>
        <w:rPr>
          <w:rFonts w:ascii="Garamond" w:eastAsia="Garamond" w:hAnsi="Garamond" w:cs="Garamond"/>
          <w:b/>
          <w:sz w:val="40"/>
          <w:szCs w:val="40"/>
        </w:rPr>
        <w:t xml:space="preserve"> Nomination Form</w:t>
      </w:r>
    </w:p>
    <w:p w14:paraId="560CEA9D" w14:textId="0A653BFA" w:rsidR="008E1D2F" w:rsidRDefault="00000000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DEADLINE: September 1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t>st</w:t>
      </w:r>
      <w:r>
        <w:rPr>
          <w:rFonts w:ascii="Garamond" w:eastAsia="Garamond" w:hAnsi="Garamond" w:cs="Garamond"/>
          <w:b/>
          <w:sz w:val="24"/>
          <w:szCs w:val="24"/>
        </w:rPr>
        <w:t>, 202</w:t>
      </w:r>
      <w:r w:rsidR="00B84DD2">
        <w:rPr>
          <w:rFonts w:ascii="Garamond" w:eastAsia="Garamond" w:hAnsi="Garamond" w:cs="Garamond"/>
          <w:b/>
          <w:sz w:val="24"/>
          <w:szCs w:val="24"/>
        </w:rPr>
        <w:t>4</w:t>
      </w:r>
    </w:p>
    <w:p w14:paraId="48916F50" w14:textId="77777777" w:rsidR="008E1D2F" w:rsidRDefault="00000000">
      <w:pPr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Please complete the nomination form and return via email to </w:t>
      </w:r>
      <w:hyperlink r:id="rId6">
        <w:r>
          <w:rPr>
            <w:rFonts w:ascii="Garamond" w:eastAsia="Garamond" w:hAnsi="Garamond" w:cs="Garamond"/>
            <w:b/>
            <w:color w:val="0000FF"/>
            <w:sz w:val="24"/>
            <w:szCs w:val="24"/>
            <w:u w:val="single"/>
          </w:rPr>
          <w:t>ndpta@gmail.com</w:t>
        </w:r>
      </w:hyperlink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14:paraId="0E682795" w14:textId="77777777" w:rsidR="008E1D2F" w:rsidRDefault="008E1D2F">
      <w:pPr>
        <w:rPr>
          <w:rFonts w:ascii="Garamond" w:eastAsia="Garamond" w:hAnsi="Garamond" w:cs="Garamond"/>
          <w:sz w:val="24"/>
          <w:szCs w:val="24"/>
        </w:rPr>
      </w:pPr>
    </w:p>
    <w:p w14:paraId="4CC33899" w14:textId="77777777" w:rsidR="008E1D2F" w:rsidRDefault="00000000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Nominee </w:t>
      </w:r>
    </w:p>
    <w:p w14:paraId="785F2BA2" w14:textId="77777777" w:rsidR="008E1D2F" w:rsidRDefault="0000000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Full Name: _________________________________________________________________________</w:t>
      </w:r>
    </w:p>
    <w:p w14:paraId="7619CED3" w14:textId="77777777" w:rsidR="008E1D2F" w:rsidRDefault="0000000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Address: ___________________________________________________________________________</w:t>
      </w:r>
    </w:p>
    <w:p w14:paraId="572060EC" w14:textId="77777777" w:rsidR="008E1D2F" w:rsidRDefault="0000000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Phone: _______________________________ Email: _______________________________________</w:t>
      </w:r>
    </w:p>
    <w:p w14:paraId="103329B6" w14:textId="77777777" w:rsidR="008E1D2F" w:rsidRDefault="0000000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Family Member: ______________________________________ Phone: ________________________</w:t>
      </w:r>
    </w:p>
    <w:p w14:paraId="15D3D4C8" w14:textId="77777777" w:rsidR="008E1D2F" w:rsidRDefault="008E1D2F">
      <w:pPr>
        <w:rPr>
          <w:rFonts w:ascii="Garamond" w:eastAsia="Garamond" w:hAnsi="Garamond" w:cs="Garamond"/>
          <w:b/>
          <w:sz w:val="28"/>
          <w:szCs w:val="28"/>
        </w:rPr>
      </w:pPr>
    </w:p>
    <w:p w14:paraId="7A96AFD4" w14:textId="77777777" w:rsidR="008E1D2F" w:rsidRDefault="00000000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 xml:space="preserve">Nominator </w:t>
      </w:r>
    </w:p>
    <w:p w14:paraId="01E45A8B" w14:textId="77777777" w:rsidR="008E1D2F" w:rsidRDefault="0000000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Full Name: _________________________________________________________________________</w:t>
      </w:r>
    </w:p>
    <w:p w14:paraId="30724A28" w14:textId="77777777" w:rsidR="008E1D2F" w:rsidRDefault="0000000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Phone: _______________________________ Email: _______________________________________</w:t>
      </w:r>
    </w:p>
    <w:p w14:paraId="2B93BB33" w14:textId="77777777" w:rsidR="008E1D2F" w:rsidRDefault="008E1D2F">
      <w:pPr>
        <w:rPr>
          <w:rFonts w:ascii="Garamond" w:eastAsia="Garamond" w:hAnsi="Garamond" w:cs="Garamond"/>
          <w:sz w:val="28"/>
          <w:szCs w:val="28"/>
        </w:rPr>
      </w:pPr>
    </w:p>
    <w:p w14:paraId="5D8155C3" w14:textId="77777777" w:rsidR="008E1D2F" w:rsidRDefault="00000000">
      <w:pPr>
        <w:rPr>
          <w:rFonts w:ascii="Garamond" w:eastAsia="Garamond" w:hAnsi="Garamond" w:cs="Garamond"/>
          <w:b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Reason for Nomination</w:t>
      </w:r>
    </w:p>
    <w:p w14:paraId="45C4098F" w14:textId="77777777" w:rsidR="008E1D2F" w:rsidRDefault="008E1D2F">
      <w:pPr>
        <w:rPr>
          <w:rFonts w:ascii="Garamond" w:eastAsia="Garamond" w:hAnsi="Garamond" w:cs="Garamond"/>
          <w:sz w:val="28"/>
          <w:szCs w:val="28"/>
        </w:rPr>
      </w:pPr>
    </w:p>
    <w:p w14:paraId="0CAF8620" w14:textId="77777777" w:rsidR="008E1D2F" w:rsidRDefault="00000000">
      <w:pPr>
        <w:spacing w:line="48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E1D2F">
      <w:pgSz w:w="12240" w:h="15840"/>
      <w:pgMar w:top="810" w:right="1170" w:bottom="54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2F"/>
    <w:rsid w:val="00715E73"/>
    <w:rsid w:val="008E1D2F"/>
    <w:rsid w:val="00B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2B41E"/>
  <w15:docId w15:val="{3FC8115B-0C2D-405B-BA7D-138650B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89"/>
    <w:rPr>
      <w:rFonts w:eastAsia="Times New Roman" w:cs="Times New Roman"/>
      <w:color w:val="000000"/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89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D9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15713"/>
    <w:pPr>
      <w:spacing w:after="0" w:line="240" w:lineRule="auto"/>
    </w:pPr>
    <w:rPr>
      <w:rFonts w:eastAsia="Times New Roman" w:cs="Times New Roman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1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71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713"/>
    <w:rPr>
      <w:rFonts w:ascii="Calibri" w:eastAsia="Times New Roman" w:hAnsi="Calibri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713"/>
    <w:rPr>
      <w:rFonts w:ascii="Calibri" w:eastAsia="Times New Roman" w:hAnsi="Calibri" w:cs="Times New Roman"/>
      <w:b/>
      <w:bCs/>
      <w:color w:val="000000"/>
      <w:kern w:val="28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dpt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aQA985UBKQ+z0N8XNZF/V7+56A==">CgMxLjA4AHIhMXlnZ3hIb2U0a3BMbnB6bndDX0tHSElmdkxzRm9CZFU2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2177</Characters>
  <Application>Microsoft Office Word</Application>
  <DocSecurity>0</DocSecurity>
  <Lines>60</Lines>
  <Paragraphs>26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ndpta</dc:creator>
  <cp:lastModifiedBy>NDPTA</cp:lastModifiedBy>
  <cp:revision>4</cp:revision>
  <dcterms:created xsi:type="dcterms:W3CDTF">2023-04-30T15:21:00Z</dcterms:created>
  <dcterms:modified xsi:type="dcterms:W3CDTF">2024-04-08T01:17:00Z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90ae16705d610ccf7ef8d7d87edbab6e3a7ce494ddcfbf7945acad05440102e7</vt:lpwstr>
  </property>
</Properties>
</file>